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ind w:firstLine="510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>РИЛОЖЕНИЕ</w:t>
      </w:r>
      <w:r>
        <w:rPr>
          <w:rFonts w:cs="Times New Roman" w:ascii="Times New Roman" w:hAnsi="Times New Roman"/>
          <w:sz w:val="24"/>
          <w:szCs w:val="24"/>
        </w:rPr>
        <w:t xml:space="preserve"> №4</w:t>
      </w:r>
    </w:p>
    <w:p>
      <w:pPr>
        <w:pStyle w:val="Normal"/>
        <w:spacing w:lineRule="auto" w:line="240" w:before="0" w:after="0"/>
        <w:ind w:firstLine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5102"/>
        <w:contextualSpacing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УТВЕРЖДЕН</w:t>
      </w:r>
    </w:p>
    <w:p>
      <w:pPr>
        <w:pStyle w:val="Normal"/>
        <w:spacing w:lineRule="auto" w:line="240" w:before="0" w:after="0"/>
        <w:ind w:firstLine="5102"/>
        <w:contextualSpacing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приказом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Министерства </w:t>
      </w:r>
      <w:r>
        <w:rPr>
          <w:rFonts w:cs="Times New Roman" w:ascii="Times New Roman" w:hAnsi="Times New Roman"/>
          <w:sz w:val="24"/>
          <w:szCs w:val="24"/>
        </w:rPr>
        <w:t xml:space="preserve">образования </w:t>
      </w:r>
    </w:p>
    <w:p>
      <w:pPr>
        <w:pStyle w:val="Normal"/>
        <w:spacing w:lineRule="auto" w:line="240" w:before="0" w:after="0"/>
        <w:ind w:firstLine="5102"/>
        <w:contextualSpacing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и науки Курской области</w:t>
      </w:r>
    </w:p>
    <w:p>
      <w:pPr>
        <w:pStyle w:val="Normal"/>
        <w:spacing w:lineRule="auto" w:line="240" w:before="0" w:after="0"/>
        <w:ind w:firstLine="5102"/>
        <w:contextualSpacing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zh-CN"/>
        </w:rPr>
        <w:t>02.03.2026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№1-215</w:t>
      </w:r>
    </w:p>
    <w:p>
      <w:pPr>
        <w:pStyle w:val="Normal"/>
        <w:tabs>
          <w:tab w:val="clear" w:pos="322"/>
          <w:tab w:val="left" w:pos="2268" w:leader="none"/>
          <w:tab w:val="left" w:pos="2835" w:leader="none"/>
        </w:tabs>
        <w:spacing w:lineRule="auto" w:line="240" w:before="0" w:after="0"/>
        <w:ind w:firstLine="5102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322"/>
          <w:tab w:val="left" w:pos="2268" w:leader="none"/>
          <w:tab w:val="left" w:pos="2835" w:leader="none"/>
        </w:tabs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Состав предметной комиссии по истории при проведении государственной итоговой аттестации по образовательным программам основного общего образования в Курской области в 2026 году</w:t>
      </w:r>
    </w:p>
    <w:tbl>
      <w:tblPr>
        <w:tblW w:w="9014" w:type="dxa"/>
        <w:jc w:val="righ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57"/>
        <w:gridCol w:w="1591"/>
        <w:gridCol w:w="2105"/>
        <w:gridCol w:w="3170"/>
        <w:gridCol w:w="1591"/>
      </w:tblGrid>
      <w:tr>
        <w:trPr>
          <w:trHeight w:val="510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АТЕ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Основное место работы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</w:tr>
      <w:tr>
        <w:trPr>
          <w:trHeight w:val="300" w:hRule="atLeast"/>
        </w:trPr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Председатель предметной комиссии</w:t>
            </w:r>
          </w:p>
        </w:tc>
      </w:tr>
      <w:tr>
        <w:trPr>
          <w:trHeight w:val="908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Должникова Анна Игоревна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№29   c углубленным изучением отдельных предметов                имени И. Н. Зикеева» 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375" w:hRule="atLeast"/>
        </w:trPr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Заместитель председателя предметной комиссии</w:t>
            </w:r>
          </w:p>
        </w:tc>
      </w:tr>
      <w:tr>
        <w:trPr>
          <w:trHeight w:val="838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Фатежский район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Шахова Елена Николаевна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322"/>
                <w:tab w:val="left" w:pos="5636" w:leader="none"/>
                <w:tab w:val="left" w:pos="5862" w:leader="none"/>
              </w:tabs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«Верхнелюбажская средняя общеобразовательная школа» Фатежского района Курской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300" w:hRule="atLeast"/>
        </w:trPr>
        <w:tc>
          <w:tcPr>
            <w:tcW w:w="90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Эксперты предметной комиссии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Курчатовский район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Алтухова Анна Анатольевна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«Никольская средняя общеобразовательная школа» Курчатовского района Курской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Большесолдатс-кий район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Алтухова Любовь Владимировна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«Любимовская средняя общеобразовательная школа» Большесолдатского района Курской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916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Золотухинский район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Белозерова Валентина Валерьевна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«Свободинская средняя общеобразовательная школа» Золотухинского района Курской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686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Вялых Ирина Павловна </w:t>
            </w: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«Средняя общеобразовательная школа с углубленным изучением отдельных предметов №28»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Железногорск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Дударек Юлия Валерьевна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№6»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Зайцева Елена Алексеевна</w:t>
            </w: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«Клюквинская средняя общеобразовательная школа» Курского района Курской области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813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Зверева Юлия Ивановна</w:t>
            </w: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  <w:t>«Средняя общеобразовательная школа №11 им. В.П. Лукина»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1080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Льговский район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Зейналова Маргарита Александровна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«Марицкая средняя общеобразовательная школа имени капитана 1 ранга</w:t>
              <w:br/>
              <w:t>К.А. Иванова» Льговского района Курской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862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Дмитриевский район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Изотова Татьяна Евгеньевна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МКОУ «Крупецкая  средняя общеобразовательная школа» Дмитриевского района Курской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862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Ильютченко Ольга Евгеньевна</w:t>
            </w: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№11 имени Героя Советского Союза Владимира Петровича Лукина»   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1159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Поныровский район</w:t>
            </w: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Казначеева Раиса Ивановна</w:t>
            </w: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«Краснооктябрьская средняя общеобразовательная школа» Поныровского района Курской области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657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Октябрьский район</w:t>
            </w: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Молчанов Денис Игоревич</w:t>
            </w: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«Черницынская средняя общеобразовательная школа»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Незнаева Людмила Альвертовна</w:t>
            </w: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«Гимназия №1» города Курчатова Курской области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Беловский район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Несмачная Елена Анатольевна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«Беловская средняя общеобразовательная школа» Беловского района Курской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Осипова Наталья Валентиновна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«Косиновская средняя общеобразовательная школа» Курского района Курской области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Курск</w:t>
            </w: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Паньков Виталий Алексеевич</w:t>
            </w: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«Средняя общеобразовательная школа № 8 </w:t>
              <w:br/>
              <w:t xml:space="preserve">им. К.К. Рокоссовского» 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Дмитриевский район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Середова Ирина Евгеньевна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«Старогородская основная общеобразовательная школа» Дмитриевского района Курской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765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Советский район</w:t>
            </w: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Сидоренко Наталья Сергеевна</w:t>
            </w: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«Советская средняя общеобразовательная школа №1» Советского района Курской области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638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Рыльский район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Соболева Елена Алексеевна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«Рыльская средняя общеобразовательная школа №5»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650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Тимский район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Сопова Елена Викторовна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МКОУ «Успенская средняя общеобразовательная школа имени Героя Советского Союза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С.К. Косинова»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644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Щигры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Сухова Светлана Геннадьевна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 г. Щигры Курской области»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644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Федерко Галина Ивановна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Гимназия №4» г. Курска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644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 xml:space="preserve">Чорний 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Светлана Рушановна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«Лицей №3» г. Курчатова Курской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560" w:hRule="atLeast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Щитикова Алла Викторовна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№45»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  <w:tr>
        <w:trPr>
          <w:trHeight w:val="560" w:hRule="atLeast"/>
        </w:trPr>
        <w:tc>
          <w:tcPr>
            <w:tcW w:w="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город Железногорск</w:t>
            </w: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Яшина Елена Евгеньевна</w:t>
            </w:r>
          </w:p>
        </w:tc>
        <w:tc>
          <w:tcPr>
            <w:tcW w:w="3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МБОУ «Средняя общеобразовательная школа №4»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истории</w:t>
            </w:r>
          </w:p>
        </w:tc>
      </w:tr>
    </w:tbl>
    <w:p>
      <w:pPr>
        <w:pStyle w:val="Normal"/>
        <w:tabs>
          <w:tab w:val="clear" w:pos="322"/>
          <w:tab w:val="left" w:pos="2268" w:leader="none"/>
          <w:tab w:val="left" w:pos="2835" w:leader="none"/>
        </w:tabs>
        <w:spacing w:before="0" w:after="160"/>
        <w:jc w:val="center"/>
        <w:rPr>
          <w:sz w:val="20"/>
          <w:szCs w:val="20"/>
        </w:rPr>
      </w:pPr>
      <w:r>
        <w:rPr/>
      </w:r>
    </w:p>
    <w:sectPr>
      <w:type w:val="nextPage"/>
      <w:pgSz w:w="11906" w:h="16838"/>
      <w:pgMar w:left="1701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322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c545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380009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6">
    <w:name w:val="Body Text"/>
    <w:basedOn w:val="Normal"/>
    <w:rsid w:val="00677876"/>
    <w:pPr>
      <w:spacing w:lineRule="auto" w:line="276" w:before="0" w:after="140"/>
    </w:pPr>
    <w:rPr/>
  </w:style>
  <w:style w:type="paragraph" w:styleId="Style17">
    <w:name w:val="List"/>
    <w:basedOn w:val="Style16"/>
    <w:rsid w:val="0067787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1" w:customStyle="1">
    <w:name w:val="Заголовок1"/>
    <w:basedOn w:val="Normal"/>
    <w:next w:val="Style16"/>
    <w:qFormat/>
    <w:rsid w:val="00677876"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11" w:customStyle="1">
    <w:name w:val="Название объекта1"/>
    <w:basedOn w:val="Normal"/>
    <w:qFormat/>
    <w:rsid w:val="00677876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rsid w:val="00677876"/>
    <w:pPr>
      <w:suppressLineNumbers/>
    </w:pPr>
    <w:rPr>
      <w:rFonts w:cs="Droid Sans Devanagari"/>
    </w:rPr>
  </w:style>
  <w:style w:type="paragraph" w:styleId="BalloonText">
    <w:name w:val="Balloon Text"/>
    <w:basedOn w:val="Normal"/>
    <w:uiPriority w:val="99"/>
    <w:semiHidden/>
    <w:unhideWhenUsed/>
    <w:qFormat/>
    <w:rsid w:val="0038000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1B23D-9693-0C42-A93C-DFA8787F0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Application>LibreOffice/6.4.7.2$Linux_X86_64 LibreOffice_project/40$Build-2</Application>
  <Pages>2</Pages>
  <Words>502</Words>
  <Characters>3637</Characters>
  <CharactersWithSpaces>4017</CharactersWithSpaces>
  <Paragraphs>151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2018-04-02T09:49:00Z</dcterms:created>
  <dc:creator>Халида</dc:creator>
  <dc:description/>
  <dc:language>ru-RU</dc:language>
  <cp:lastModifiedBy/>
  <cp:lastPrinted>2025-03-14T09:50:54Z</cp:lastPrinted>
  <dcterms:modified xsi:type="dcterms:W3CDTF">2026-03-16T10:07:54Z</dcterms:modified>
  <cp:revision>65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